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51" w:rsidRDefault="001B0051" w:rsidP="001B0051">
      <w:pPr>
        <w:spacing w:after="0"/>
      </w:pPr>
      <w:r>
        <w:t xml:space="preserve">Mrs Clare </w:t>
      </w:r>
      <w:proofErr w:type="spellStart"/>
      <w:r>
        <w:t>Willcox</w:t>
      </w:r>
      <w:proofErr w:type="spellEnd"/>
    </w:p>
    <w:p w:rsidR="001B0051" w:rsidRDefault="001B0051" w:rsidP="001B0051">
      <w:pPr>
        <w:spacing w:after="0"/>
      </w:pPr>
      <w:r>
        <w:t xml:space="preserve">Head of KYC and Account Opening Eastern </w:t>
      </w:r>
    </w:p>
    <w:p w:rsidR="001B0051" w:rsidRDefault="001B0051" w:rsidP="001B0051">
      <w:pPr>
        <w:spacing w:after="0"/>
      </w:pPr>
      <w:r>
        <w:t>Barclays Bank</w:t>
      </w:r>
    </w:p>
    <w:p w:rsidR="001B0051" w:rsidRDefault="001B0051" w:rsidP="001B0051">
      <w:pPr>
        <w:spacing w:after="0"/>
      </w:pPr>
      <w:r>
        <w:t>Blenheim Gate</w:t>
      </w:r>
    </w:p>
    <w:p w:rsidR="001B0051" w:rsidRDefault="001B0051" w:rsidP="001B0051">
      <w:pPr>
        <w:spacing w:after="0"/>
      </w:pPr>
      <w:r>
        <w:t>22-24 Upper Marlborough Road</w:t>
      </w:r>
    </w:p>
    <w:p w:rsidR="001B0051" w:rsidRDefault="001B0051" w:rsidP="001B0051">
      <w:pPr>
        <w:spacing w:after="0"/>
      </w:pPr>
      <w:r>
        <w:t>St Albans</w:t>
      </w:r>
    </w:p>
    <w:p w:rsidR="00FB14B0" w:rsidRDefault="001B0051" w:rsidP="001B0051">
      <w:pPr>
        <w:spacing w:after="0"/>
      </w:pPr>
      <w:r>
        <w:t>AL1 3AL</w:t>
      </w:r>
    </w:p>
    <w:p w:rsidR="001B0051" w:rsidRDefault="001B0051" w:rsidP="002236CC">
      <w:pPr>
        <w:spacing w:after="0"/>
        <w:rPr>
          <w:highlight w:val="yellow"/>
        </w:rPr>
      </w:pPr>
    </w:p>
    <w:p w:rsidR="00221D72" w:rsidRDefault="00237EE1" w:rsidP="002236CC">
      <w:pPr>
        <w:spacing w:after="0"/>
      </w:pPr>
      <w:r>
        <w:t>22</w:t>
      </w:r>
      <w:r w:rsidRPr="00237EE1">
        <w:rPr>
          <w:vertAlign w:val="superscript"/>
        </w:rPr>
        <w:t>nd</w:t>
      </w:r>
      <w:r>
        <w:t xml:space="preserve"> </w:t>
      </w:r>
      <w:r w:rsidR="00211883" w:rsidRPr="00237EE1">
        <w:t>January 2015</w:t>
      </w:r>
    </w:p>
    <w:p w:rsidR="00FB6E38" w:rsidRDefault="00FB6E38" w:rsidP="002236CC">
      <w:pPr>
        <w:spacing w:after="0"/>
      </w:pPr>
    </w:p>
    <w:p w:rsidR="002236CC" w:rsidRP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Dear </w:t>
      </w:r>
      <w:r w:rsidR="001B0051">
        <w:rPr>
          <w:rFonts w:cs="Arial"/>
          <w:noProof/>
          <w:lang w:eastAsia="en-GB"/>
        </w:rPr>
        <w:t>Mrs Willcox</w:t>
      </w:r>
      <w:r w:rsidR="00FB14B0">
        <w:rPr>
          <w:rFonts w:cs="Arial"/>
          <w:noProof/>
          <w:lang w:eastAsia="en-GB"/>
        </w:rPr>
        <w:t>,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 xml:space="preserve">Request to open </w:t>
      </w:r>
      <w:r w:rsidR="0065352E">
        <w:rPr>
          <w:rFonts w:cs="Arial"/>
          <w:noProof/>
          <w:lang w:eastAsia="en-GB"/>
        </w:rPr>
        <w:t>a</w:t>
      </w:r>
      <w:r>
        <w:rPr>
          <w:rFonts w:cs="Arial"/>
          <w:noProof/>
          <w:lang w:eastAsia="en-GB"/>
        </w:rPr>
        <w:t xml:space="preserve"> designated account for:-</w:t>
      </w:r>
    </w:p>
    <w:p w:rsidR="002236CC" w:rsidRPr="002236CC" w:rsidRDefault="00237EE1" w:rsidP="002236CC">
      <w:pPr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>Wallisdown Arkansas</w:t>
      </w:r>
      <w:r w:rsidR="00AB4B95">
        <w:rPr>
          <w:rFonts w:cs="Arial"/>
          <w:b/>
          <w:noProof/>
          <w:lang w:eastAsia="en-GB"/>
        </w:rPr>
        <w:t xml:space="preserve"> Ltd Retirement Benefits Scheme</w:t>
      </w:r>
    </w:p>
    <w:p w:rsid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 xml:space="preserve">Please open a </w:t>
      </w:r>
      <w:r>
        <w:rPr>
          <w:rFonts w:cs="Arial"/>
          <w:noProof/>
          <w:lang w:eastAsia="en-GB"/>
        </w:rPr>
        <w:t>cur</w:t>
      </w:r>
      <w:r w:rsidR="00C06071">
        <w:rPr>
          <w:rFonts w:cs="Arial"/>
          <w:noProof/>
          <w:lang w:eastAsia="en-GB"/>
        </w:rPr>
        <w:t>r</w:t>
      </w:r>
      <w:r>
        <w:rPr>
          <w:rFonts w:cs="Arial"/>
          <w:noProof/>
          <w:lang w:eastAsia="en-GB"/>
        </w:rPr>
        <w:t>ent account</w:t>
      </w:r>
      <w:r w:rsidRPr="002236CC">
        <w:rPr>
          <w:rFonts w:cs="Arial"/>
          <w:b/>
          <w:noProof/>
          <w:lang w:eastAsia="en-GB"/>
        </w:rPr>
        <w:t xml:space="preserve"> </w:t>
      </w:r>
      <w:r w:rsidRPr="002236CC">
        <w:rPr>
          <w:rFonts w:cs="Arial"/>
          <w:noProof/>
          <w:lang w:eastAsia="en-GB"/>
        </w:rPr>
        <w:t xml:space="preserve">for the above named </w:t>
      </w:r>
      <w:r w:rsidR="009966A4">
        <w:rPr>
          <w:rFonts w:cs="Arial"/>
          <w:noProof/>
          <w:lang w:eastAsia="en-GB"/>
        </w:rPr>
        <w:t>SSAS</w:t>
      </w:r>
      <w:r w:rsidRPr="002236CC">
        <w:rPr>
          <w:rFonts w:cs="Arial"/>
          <w:noProof/>
          <w:lang w:eastAsia="en-GB"/>
        </w:rPr>
        <w:t xml:space="preserve">.  </w:t>
      </w:r>
    </w:p>
    <w:p w:rsidR="00FD7514" w:rsidRDefault="00FD7514" w:rsidP="002236CC">
      <w:pPr>
        <w:rPr>
          <w:rFonts w:cs="Arial"/>
          <w:noProof/>
          <w:lang w:eastAsia="en-GB"/>
        </w:rPr>
      </w:pPr>
      <w:r w:rsidRPr="00FD7514">
        <w:rPr>
          <w:rFonts w:cs="Arial"/>
          <w:noProof/>
          <w:lang w:eastAsia="en-GB"/>
        </w:rPr>
        <w:t>The scheme is UK HMRC approved with the registration number:</w:t>
      </w:r>
      <w:r>
        <w:rPr>
          <w:rFonts w:cs="Arial"/>
          <w:noProof/>
          <w:lang w:eastAsia="en-GB"/>
        </w:rPr>
        <w:t xml:space="preserve"> </w:t>
      </w:r>
      <w:r w:rsidR="00237EE1">
        <w:rPr>
          <w:rFonts w:cs="Arial"/>
          <w:noProof/>
          <w:lang w:eastAsia="en-GB"/>
        </w:rPr>
        <w:t>00814566RT</w:t>
      </w:r>
    </w:p>
    <w:p w:rsidR="009966A4" w:rsidRDefault="009966A4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I enclose the following documents:</w:t>
      </w:r>
    </w:p>
    <w:p w:rsidR="009966A4" w:rsidRDefault="0065352E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Barclays </w:t>
      </w:r>
      <w:r w:rsidR="009966A4">
        <w:rPr>
          <w:rFonts w:cs="Arial"/>
          <w:noProof/>
          <w:lang w:eastAsia="en-GB"/>
        </w:rPr>
        <w:t xml:space="preserve">SSAS Application Form </w:t>
      </w:r>
    </w:p>
    <w:p w:rsidR="009966A4" w:rsidRDefault="009966A4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Trust Customer Agreement </w:t>
      </w:r>
    </w:p>
    <w:p w:rsidR="00ED7D5B" w:rsidRDefault="00ED7D5B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Certified copy of the Administration Agreement</w:t>
      </w:r>
    </w:p>
    <w:p w:rsidR="005D0332" w:rsidRDefault="00912B89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Signature list for </w:t>
      </w:r>
      <w:r w:rsidR="005D0332">
        <w:rPr>
          <w:rFonts w:cs="Arial"/>
          <w:noProof/>
          <w:lang w:eastAsia="en-GB"/>
        </w:rPr>
        <w:t xml:space="preserve">3110950 t/a Cranfords </w:t>
      </w:r>
    </w:p>
    <w:p w:rsidR="00181E45" w:rsidRDefault="00181E45" w:rsidP="002236CC">
      <w:pPr>
        <w:rPr>
          <w:rFonts w:cs="Arial"/>
          <w:noProof/>
          <w:lang w:eastAsia="en-GB"/>
        </w:rPr>
      </w:pPr>
      <w:bookmarkStart w:id="0" w:name="_GoBack"/>
      <w:bookmarkEnd w:id="0"/>
      <w:r w:rsidRPr="00237EE1">
        <w:rPr>
          <w:rFonts w:cs="Arial"/>
          <w:noProof/>
          <w:lang w:eastAsia="en-GB"/>
        </w:rPr>
        <w:t>I can confirm that the sponsoring employer is  a dormant company (part of our legacy business discussed with David Whitehead).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Any interest should be paid on a gross basis into the pension scheme bank account.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Should you have any queries please do not hesitate to contact a member of the SSAS team on 0844 410 0037.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Yours sincerely</w:t>
      </w:r>
    </w:p>
    <w:p w:rsidR="002236CC" w:rsidRDefault="002236CC" w:rsidP="002236CC">
      <w:pPr>
        <w:rPr>
          <w:rFonts w:cs="Arial"/>
          <w:noProof/>
          <w:lang w:eastAsia="en-GB"/>
        </w:rPr>
      </w:pPr>
    </w:p>
    <w:p w:rsidR="00FB6E38" w:rsidRDefault="00AB4B95" w:rsidP="00FB14B0">
      <w:pPr>
        <w:spacing w:after="0"/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Andy Johnson</w:t>
      </w:r>
    </w:p>
    <w:p w:rsidR="009966A4" w:rsidRDefault="00AB4B95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Senior Pensions Administrator</w:t>
      </w:r>
    </w:p>
    <w:p w:rsidR="00221D72" w:rsidRPr="002236CC" w:rsidRDefault="002236CC" w:rsidP="002236CC">
      <w:pPr>
        <w:spacing w:after="0" w:line="240" w:lineRule="auto"/>
      </w:pP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</w:p>
    <w:sectPr w:rsidR="00221D72" w:rsidRPr="002236CC" w:rsidSect="00221D72">
      <w:headerReference w:type="default" r:id="rId9"/>
      <w:footerReference w:type="default" r:id="rId10"/>
      <w:pgSz w:w="11906" w:h="16838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1339A" wp14:editId="14958A5E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7E9EF72" wp14:editId="7493C433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63DAC5EC" wp14:editId="5AE7D011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0A25F425" wp14:editId="6D13EC5B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5F52C0" wp14:editId="53F6549C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244840E" wp14:editId="798AF04A">
          <wp:simplePos x="0" y="0"/>
          <wp:positionH relativeFrom="column">
            <wp:posOffset>4782185</wp:posOffset>
          </wp:positionH>
          <wp:positionV relativeFrom="paragraph">
            <wp:posOffset>90170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8E5"/>
    <w:multiLevelType w:val="hybridMultilevel"/>
    <w:tmpl w:val="EA5C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40B70"/>
    <w:multiLevelType w:val="hybridMultilevel"/>
    <w:tmpl w:val="F4C6F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B5EAC"/>
    <w:multiLevelType w:val="hybridMultilevel"/>
    <w:tmpl w:val="FD2E9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81E45"/>
    <w:rsid w:val="001B0051"/>
    <w:rsid w:val="001B2D74"/>
    <w:rsid w:val="001D0B3A"/>
    <w:rsid w:val="00211883"/>
    <w:rsid w:val="00212FC6"/>
    <w:rsid w:val="00221D72"/>
    <w:rsid w:val="002236CC"/>
    <w:rsid w:val="0023066E"/>
    <w:rsid w:val="00237EE1"/>
    <w:rsid w:val="00254190"/>
    <w:rsid w:val="00281A44"/>
    <w:rsid w:val="00284F84"/>
    <w:rsid w:val="002A5842"/>
    <w:rsid w:val="002C20BE"/>
    <w:rsid w:val="0034361E"/>
    <w:rsid w:val="004252B3"/>
    <w:rsid w:val="00491600"/>
    <w:rsid w:val="004C6B44"/>
    <w:rsid w:val="00535AFF"/>
    <w:rsid w:val="00576560"/>
    <w:rsid w:val="00590734"/>
    <w:rsid w:val="005A7B00"/>
    <w:rsid w:val="005C6FAD"/>
    <w:rsid w:val="005D0332"/>
    <w:rsid w:val="005E5FEE"/>
    <w:rsid w:val="006406B5"/>
    <w:rsid w:val="0064568C"/>
    <w:rsid w:val="0065352E"/>
    <w:rsid w:val="00694D57"/>
    <w:rsid w:val="006D15A9"/>
    <w:rsid w:val="0071559B"/>
    <w:rsid w:val="00762188"/>
    <w:rsid w:val="00773990"/>
    <w:rsid w:val="007F0368"/>
    <w:rsid w:val="00843783"/>
    <w:rsid w:val="00871AF5"/>
    <w:rsid w:val="008E264F"/>
    <w:rsid w:val="00912B89"/>
    <w:rsid w:val="0093795E"/>
    <w:rsid w:val="009966A4"/>
    <w:rsid w:val="009A0818"/>
    <w:rsid w:val="00A21BE3"/>
    <w:rsid w:val="00AB4B95"/>
    <w:rsid w:val="00B72996"/>
    <w:rsid w:val="00C06071"/>
    <w:rsid w:val="00C63D43"/>
    <w:rsid w:val="00CA0CFB"/>
    <w:rsid w:val="00DF7E19"/>
    <w:rsid w:val="00E637BE"/>
    <w:rsid w:val="00EC4B2A"/>
    <w:rsid w:val="00EC4F5B"/>
    <w:rsid w:val="00ED7D5B"/>
    <w:rsid w:val="00F16A27"/>
    <w:rsid w:val="00F44FA6"/>
    <w:rsid w:val="00FB14B0"/>
    <w:rsid w:val="00FB6E38"/>
    <w:rsid w:val="00FC3D32"/>
    <w:rsid w:val="00FD15B5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6252-A0BC-4BC8-85C6-30CC1ECA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Sarah Flaherty</cp:lastModifiedBy>
  <cp:revision>2</cp:revision>
  <cp:lastPrinted>2015-01-22T10:49:00Z</cp:lastPrinted>
  <dcterms:created xsi:type="dcterms:W3CDTF">2015-01-22T10:50:00Z</dcterms:created>
  <dcterms:modified xsi:type="dcterms:W3CDTF">2015-01-22T10:50:00Z</dcterms:modified>
</cp:coreProperties>
</file>